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106F" w14:textId="77777777" w:rsidR="004B2174" w:rsidRPr="004B2174" w:rsidRDefault="004B2174" w:rsidP="004B2174">
      <w:pPr>
        <w:rPr>
          <w:rFonts w:ascii="Batang" w:eastAsia="Batang" w:hAnsi="Batang" w:cs="Times New Roman"/>
        </w:rPr>
      </w:pPr>
      <w:r w:rsidRPr="008D1225">
        <w:rPr>
          <w:rFonts w:ascii="Batang" w:eastAsia="Batang" w:hAnsi="Batang" w:cs="Times New Roman"/>
          <w:color w:val="000000"/>
          <w:sz w:val="27"/>
          <w:szCs w:val="27"/>
          <w:shd w:val="clear" w:color="auto" w:fill="FFFFFF"/>
        </w:rPr>
        <w:t>Y</w:t>
      </w:r>
      <w:r w:rsidRPr="004B2174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 xml:space="preserve">ou must introduce your three themes clearly in the introduction, </w:t>
      </w:r>
      <w:proofErr w:type="spellStart"/>
      <w:r w:rsidRPr="004B2174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>synthesise</w:t>
      </w:r>
      <w:proofErr w:type="spellEnd"/>
      <w:r w:rsidRPr="004B2174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 xml:space="preserve"> them as one overall argument throughout</w:t>
      </w:r>
      <w:r w:rsidRPr="008D1225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> the essay </w:t>
      </w:r>
      <w:r w:rsidRPr="004B2174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>rather than as three separate discussions</w:t>
      </w:r>
      <w:r w:rsidRPr="008D1225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> </w:t>
      </w:r>
      <w:r w:rsidRPr="004B2174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 xml:space="preserve">and support your answer </w:t>
      </w:r>
      <w:proofErr w:type="gramStart"/>
      <w:r w:rsidRPr="004B2174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>with reference to</w:t>
      </w:r>
      <w:proofErr w:type="gramEnd"/>
      <w:r w:rsidRPr="004B2174">
        <w:rPr>
          <w:rFonts w:ascii="Batang" w:eastAsia="Batang" w:hAnsi="Batang" w:cs="Times New Roman"/>
          <w:color w:val="000000"/>
          <w:sz w:val="27"/>
          <w:szCs w:val="27"/>
          <w:bdr w:val="none" w:sz="0" w:space="0" w:color="auto" w:frame="1"/>
        </w:rPr>
        <w:t xml:space="preserve"> appropriate secondary material.</w:t>
      </w:r>
    </w:p>
    <w:p w14:paraId="4E404DE3" w14:textId="77777777" w:rsidR="00EB1DB0" w:rsidRPr="008D1225" w:rsidRDefault="008D1225">
      <w:pPr>
        <w:rPr>
          <w:rFonts w:ascii="Batang" w:eastAsia="Batang" w:hAnsi="Batang"/>
        </w:rPr>
      </w:pPr>
      <w:bookmarkStart w:id="0" w:name="_GoBack"/>
      <w:bookmarkEnd w:id="0"/>
    </w:p>
    <w:sectPr w:rsidR="00EB1DB0" w:rsidRPr="008D1225" w:rsidSect="00DA3C34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74"/>
    <w:rsid w:val="004B2174"/>
    <w:rsid w:val="008D1225"/>
    <w:rsid w:val="00D6191D"/>
    <w:rsid w:val="00D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BD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</dc:creator>
  <cp:keywords/>
  <dc:description/>
  <cp:lastModifiedBy>MANDY MA</cp:lastModifiedBy>
  <cp:revision>1</cp:revision>
  <dcterms:created xsi:type="dcterms:W3CDTF">2017-05-06T17:10:00Z</dcterms:created>
  <dcterms:modified xsi:type="dcterms:W3CDTF">2017-05-06T17:12:00Z</dcterms:modified>
</cp:coreProperties>
</file>